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5B" w:rsidRPr="00582957" w:rsidRDefault="00BB775B" w:rsidP="00BB775B">
      <w:pPr>
        <w:rPr>
          <w:rFonts w:ascii="Comic Sans MS" w:hAnsi="Comic Sans MS" w:cs="Arial"/>
          <w:b/>
          <w:bCs/>
          <w:color w:val="000000" w:themeColor="text1"/>
          <w:sz w:val="48"/>
          <w:szCs w:val="48"/>
        </w:rPr>
      </w:pPr>
      <w:r w:rsidRPr="00582957">
        <w:rPr>
          <w:rFonts w:ascii="Comic Sans MS" w:hAnsi="Comic Sans MS" w:cs="Arial"/>
          <w:b/>
          <w:bCs/>
          <w:color w:val="000000" w:themeColor="text1"/>
          <w:sz w:val="48"/>
          <w:szCs w:val="48"/>
        </w:rPr>
        <w:t>Parts of the 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6345"/>
      </w:tblGrid>
      <w:tr w:rsidR="00BB775B" w:rsidRPr="00582957" w:rsidTr="00BB775B">
        <w:trPr>
          <w:trHeight w:val="2828"/>
        </w:trPr>
        <w:tc>
          <w:tcPr>
            <w:tcW w:w="4644" w:type="dxa"/>
            <w:vAlign w:val="center"/>
          </w:tcPr>
          <w:p w:rsidR="00BB775B" w:rsidRPr="00582957" w:rsidRDefault="00BB775B" w:rsidP="00BB775B">
            <w:pPr>
              <w:rPr>
                <w:rFonts w:ascii="Comic Sans MS" w:hAnsi="Comic Sans MS" w:cs="Arial"/>
                <w:b/>
                <w:bCs/>
                <w:color w:val="000000" w:themeColor="text1"/>
                <w:sz w:val="28"/>
                <w:szCs w:val="28"/>
              </w:rPr>
            </w:pPr>
            <w:r w:rsidRPr="00582957">
              <w:rPr>
                <w:rFonts w:ascii="Comic Sans MS" w:hAnsi="Comic Sans MS" w:cs="Arial"/>
                <w:b/>
                <w:bCs/>
                <w:color w:val="000000" w:themeColor="text1"/>
                <w:sz w:val="28"/>
                <w:szCs w:val="28"/>
              </w:rPr>
              <w:t>Introductory Rites</w:t>
            </w:r>
          </w:p>
          <w:p w:rsidR="00BB775B" w:rsidRPr="00582957" w:rsidRDefault="00582957" w:rsidP="00582957">
            <w:pPr>
              <w:jc w:val="both"/>
              <w:rPr>
                <w:rFonts w:ascii="Comic Sans MS" w:hAnsi="Comic Sans MS" w:cs="Arial"/>
                <w:b/>
                <w:bCs/>
                <w:color w:val="000000" w:themeColor="text1"/>
                <w:sz w:val="28"/>
                <w:szCs w:val="28"/>
              </w:rPr>
            </w:pPr>
            <w:r w:rsidRPr="00582957">
              <w:rPr>
                <w:rFonts w:ascii="Comic Sans MS" w:eastAsia="Times New Roman" w:hAnsi="Comic Sans MS"/>
                <w:bCs/>
                <w:color w:val="000000" w:themeColor="text1"/>
                <w:sz w:val="28"/>
                <w:szCs w:val="28"/>
                <w:lang w:eastAsia="en-AU"/>
              </w:rPr>
              <w:t xml:space="preserve">Uniting </w:t>
            </w:r>
            <w:r w:rsidR="00BB775B" w:rsidRPr="00582957">
              <w:rPr>
                <w:rFonts w:ascii="Comic Sans MS" w:eastAsia="Times New Roman" w:hAnsi="Comic Sans MS"/>
                <w:bCs/>
                <w:color w:val="000000" w:themeColor="text1"/>
                <w:sz w:val="28"/>
                <w:szCs w:val="28"/>
                <w:lang w:eastAsia="en-AU"/>
              </w:rPr>
              <w:t>as a community to hear God's Word and celebrate the Eucharist</w:t>
            </w:r>
            <w:r>
              <w:rPr>
                <w:rFonts w:ascii="Comic Sans MS" w:eastAsia="Times New Roman" w:hAnsi="Comic Sans MS"/>
                <w:bCs/>
                <w:color w:val="000000" w:themeColor="text1"/>
                <w:sz w:val="28"/>
                <w:szCs w:val="28"/>
                <w:lang w:eastAsia="en-AU"/>
              </w:rPr>
              <w:t>.</w:t>
            </w:r>
          </w:p>
        </w:tc>
        <w:tc>
          <w:tcPr>
            <w:tcW w:w="6345" w:type="dxa"/>
            <w:vAlign w:val="center"/>
          </w:tcPr>
          <w:p w:rsidR="00BB775B" w:rsidRPr="00582957" w:rsidRDefault="00BB775B" w:rsidP="00BB775B">
            <w:pPr>
              <w:jc w:val="left"/>
              <w:rPr>
                <w:rFonts w:ascii="Comic Sans MS" w:hAnsi="Comic Sans MS" w:cs="Arial"/>
                <w:b/>
                <w:bCs/>
                <w:color w:val="B41F24"/>
                <w:sz w:val="27"/>
                <w:szCs w:val="27"/>
              </w:rPr>
            </w:pPr>
          </w:p>
        </w:tc>
      </w:tr>
      <w:tr w:rsidR="00BB775B" w:rsidRPr="00582957" w:rsidTr="00BB775B">
        <w:trPr>
          <w:trHeight w:val="2828"/>
        </w:trPr>
        <w:tc>
          <w:tcPr>
            <w:tcW w:w="4644" w:type="dxa"/>
            <w:vAlign w:val="center"/>
          </w:tcPr>
          <w:p w:rsidR="00BB775B" w:rsidRPr="00582957" w:rsidRDefault="00BB775B" w:rsidP="00BB775B">
            <w:pPr>
              <w:rPr>
                <w:rFonts w:ascii="Comic Sans MS" w:hAnsi="Comic Sans MS" w:cs="Arial"/>
                <w:b/>
                <w:bCs/>
                <w:color w:val="000000" w:themeColor="text1"/>
                <w:sz w:val="28"/>
                <w:szCs w:val="28"/>
              </w:rPr>
            </w:pPr>
            <w:r w:rsidRPr="00582957">
              <w:rPr>
                <w:rFonts w:ascii="Comic Sans MS" w:hAnsi="Comic Sans MS" w:cs="Arial"/>
                <w:b/>
                <w:bCs/>
                <w:color w:val="000000" w:themeColor="text1"/>
                <w:sz w:val="28"/>
                <w:szCs w:val="28"/>
              </w:rPr>
              <w:t>Liturgy of the Word</w:t>
            </w:r>
          </w:p>
          <w:p w:rsidR="00BB775B" w:rsidRPr="00582957" w:rsidRDefault="00582957" w:rsidP="00582957">
            <w:pPr>
              <w:jc w:val="both"/>
              <w:rPr>
                <w:rFonts w:ascii="Comic Sans MS" w:hAnsi="Comic Sans MS" w:cs="Arial"/>
                <w:b/>
                <w:bCs/>
                <w:color w:val="000000" w:themeColor="text1"/>
                <w:sz w:val="28"/>
                <w:szCs w:val="28"/>
              </w:rPr>
            </w:pPr>
            <w:r w:rsidRPr="00582957">
              <w:rPr>
                <w:rFonts w:ascii="Comic Sans MS" w:eastAsia="Times New Roman" w:hAnsi="Comic Sans MS"/>
                <w:bCs/>
                <w:color w:val="000000" w:themeColor="text1"/>
                <w:sz w:val="28"/>
                <w:szCs w:val="28"/>
                <w:lang w:eastAsia="en-AU"/>
              </w:rPr>
              <w:t xml:space="preserve">The </w:t>
            </w:r>
            <w:r w:rsidR="00BB775B" w:rsidRPr="00582957">
              <w:rPr>
                <w:rFonts w:ascii="Comic Sans MS" w:eastAsia="Times New Roman" w:hAnsi="Comic Sans MS"/>
                <w:bCs/>
                <w:color w:val="000000" w:themeColor="text1"/>
                <w:sz w:val="28"/>
                <w:szCs w:val="28"/>
                <w:lang w:eastAsia="en-AU"/>
              </w:rPr>
              <w:t>Word of God is proclaimed, responded to and explained</w:t>
            </w:r>
            <w:r>
              <w:rPr>
                <w:rFonts w:ascii="Comic Sans MS" w:eastAsia="Times New Roman" w:hAnsi="Comic Sans MS"/>
                <w:bCs/>
                <w:color w:val="000000" w:themeColor="text1"/>
                <w:sz w:val="28"/>
                <w:szCs w:val="28"/>
                <w:lang w:eastAsia="en-AU"/>
              </w:rPr>
              <w:t>.</w:t>
            </w:r>
          </w:p>
        </w:tc>
        <w:tc>
          <w:tcPr>
            <w:tcW w:w="6345" w:type="dxa"/>
            <w:vAlign w:val="center"/>
          </w:tcPr>
          <w:p w:rsidR="00BB775B" w:rsidRPr="00582957" w:rsidRDefault="00BB775B" w:rsidP="00BB775B">
            <w:pPr>
              <w:jc w:val="left"/>
              <w:rPr>
                <w:rFonts w:ascii="Comic Sans MS" w:hAnsi="Comic Sans MS" w:cs="Arial"/>
                <w:b/>
                <w:bCs/>
                <w:color w:val="B41F24"/>
                <w:sz w:val="27"/>
                <w:szCs w:val="27"/>
              </w:rPr>
            </w:pPr>
          </w:p>
        </w:tc>
      </w:tr>
      <w:tr w:rsidR="00BB775B" w:rsidRPr="00582957" w:rsidTr="00BB775B">
        <w:trPr>
          <w:trHeight w:val="2828"/>
        </w:trPr>
        <w:tc>
          <w:tcPr>
            <w:tcW w:w="4644" w:type="dxa"/>
            <w:vAlign w:val="center"/>
          </w:tcPr>
          <w:p w:rsidR="00BB775B" w:rsidRPr="00582957" w:rsidRDefault="00BB775B" w:rsidP="00BB775B">
            <w:pPr>
              <w:rPr>
                <w:rFonts w:ascii="Comic Sans MS" w:hAnsi="Comic Sans MS" w:cs="Arial"/>
                <w:b/>
                <w:bCs/>
                <w:color w:val="000000" w:themeColor="text1"/>
                <w:sz w:val="28"/>
                <w:szCs w:val="28"/>
              </w:rPr>
            </w:pPr>
            <w:r w:rsidRPr="00582957">
              <w:rPr>
                <w:rFonts w:ascii="Comic Sans MS" w:hAnsi="Comic Sans MS" w:cs="Arial"/>
                <w:b/>
                <w:bCs/>
                <w:color w:val="000000" w:themeColor="text1"/>
                <w:sz w:val="28"/>
                <w:szCs w:val="28"/>
              </w:rPr>
              <w:t>Liturgy of the Eucharist</w:t>
            </w:r>
          </w:p>
          <w:p w:rsidR="00BB775B" w:rsidRPr="00582957" w:rsidRDefault="00582957" w:rsidP="00582957">
            <w:pPr>
              <w:jc w:val="both"/>
              <w:rPr>
                <w:rFonts w:ascii="Comic Sans MS" w:hAnsi="Comic Sans MS" w:cs="Arial"/>
                <w:b/>
                <w:bCs/>
                <w:color w:val="000000" w:themeColor="text1"/>
                <w:sz w:val="28"/>
                <w:szCs w:val="28"/>
              </w:rPr>
            </w:pPr>
            <w:r w:rsidRPr="00582957">
              <w:rPr>
                <w:rFonts w:ascii="Comic Sans MS" w:hAnsi="Comic Sans MS" w:cs="Arial"/>
                <w:bCs/>
                <w:color w:val="000000" w:themeColor="text1"/>
                <w:sz w:val="28"/>
                <w:szCs w:val="28"/>
              </w:rPr>
              <w:t xml:space="preserve">Recreating </w:t>
            </w:r>
            <w:r w:rsidR="00BB775B" w:rsidRPr="00582957">
              <w:rPr>
                <w:rFonts w:ascii="Comic Sans MS" w:eastAsia="Times New Roman" w:hAnsi="Comic Sans MS"/>
                <w:bCs/>
                <w:color w:val="000000" w:themeColor="text1"/>
                <w:sz w:val="28"/>
                <w:szCs w:val="28"/>
                <w:lang w:eastAsia="en-AU"/>
              </w:rPr>
              <w:t>the words and actions of Christ at the Last Supper</w:t>
            </w:r>
            <w:r>
              <w:rPr>
                <w:rFonts w:ascii="Comic Sans MS" w:eastAsia="Times New Roman" w:hAnsi="Comic Sans MS"/>
                <w:bCs/>
                <w:color w:val="000000" w:themeColor="text1"/>
                <w:sz w:val="28"/>
                <w:szCs w:val="28"/>
                <w:lang w:eastAsia="en-AU"/>
              </w:rPr>
              <w:t>.</w:t>
            </w:r>
          </w:p>
        </w:tc>
        <w:tc>
          <w:tcPr>
            <w:tcW w:w="6345" w:type="dxa"/>
            <w:vAlign w:val="center"/>
          </w:tcPr>
          <w:p w:rsidR="00BB775B" w:rsidRPr="00582957" w:rsidRDefault="00BB775B" w:rsidP="00BB775B">
            <w:pPr>
              <w:jc w:val="left"/>
              <w:rPr>
                <w:rFonts w:ascii="Comic Sans MS" w:hAnsi="Comic Sans MS" w:cs="Arial"/>
                <w:b/>
                <w:bCs/>
                <w:color w:val="B41F24"/>
                <w:sz w:val="27"/>
                <w:szCs w:val="27"/>
              </w:rPr>
            </w:pPr>
          </w:p>
        </w:tc>
      </w:tr>
      <w:tr w:rsidR="00BB775B" w:rsidRPr="00582957" w:rsidTr="00BB775B">
        <w:trPr>
          <w:trHeight w:val="2828"/>
        </w:trPr>
        <w:tc>
          <w:tcPr>
            <w:tcW w:w="4644" w:type="dxa"/>
            <w:vAlign w:val="center"/>
          </w:tcPr>
          <w:p w:rsidR="00BB775B" w:rsidRPr="00582957" w:rsidRDefault="00BB775B" w:rsidP="00BB775B">
            <w:pPr>
              <w:rPr>
                <w:rFonts w:ascii="Comic Sans MS" w:eastAsia="Times New Roman" w:hAnsi="Comic Sans MS"/>
                <w:bCs/>
                <w:color w:val="000000" w:themeColor="text1"/>
                <w:sz w:val="28"/>
                <w:szCs w:val="28"/>
                <w:lang w:eastAsia="en-AU"/>
              </w:rPr>
            </w:pPr>
            <w:r w:rsidRPr="00582957">
              <w:rPr>
                <w:rFonts w:ascii="Comic Sans MS" w:eastAsia="Times New Roman" w:hAnsi="Comic Sans MS"/>
                <w:b/>
                <w:bCs/>
                <w:color w:val="000000" w:themeColor="text1"/>
                <w:sz w:val="28"/>
                <w:szCs w:val="28"/>
                <w:lang w:eastAsia="en-AU"/>
              </w:rPr>
              <w:t>Communion Rite</w:t>
            </w:r>
          </w:p>
          <w:p w:rsidR="00BB775B" w:rsidRPr="00582957" w:rsidRDefault="00582957" w:rsidP="00582957">
            <w:pPr>
              <w:jc w:val="both"/>
              <w:rPr>
                <w:rFonts w:ascii="Comic Sans MS" w:hAnsi="Comic Sans MS" w:cs="Arial"/>
                <w:b/>
                <w:bCs/>
                <w:color w:val="000000" w:themeColor="text1"/>
                <w:sz w:val="28"/>
                <w:szCs w:val="28"/>
              </w:rPr>
            </w:pPr>
            <w:r w:rsidRPr="00582957">
              <w:rPr>
                <w:rFonts w:ascii="Comic Sans MS" w:eastAsia="Times New Roman" w:hAnsi="Comic Sans MS"/>
                <w:bCs/>
                <w:color w:val="000000" w:themeColor="text1"/>
                <w:sz w:val="28"/>
                <w:szCs w:val="28"/>
                <w:lang w:eastAsia="en-AU"/>
              </w:rPr>
              <w:t xml:space="preserve">Receiving </w:t>
            </w:r>
            <w:r w:rsidR="00BB775B" w:rsidRPr="00582957">
              <w:rPr>
                <w:rFonts w:ascii="Comic Sans MS" w:eastAsia="Times New Roman" w:hAnsi="Comic Sans MS"/>
                <w:bCs/>
                <w:color w:val="000000" w:themeColor="text1"/>
                <w:sz w:val="28"/>
                <w:szCs w:val="28"/>
                <w:lang w:eastAsia="en-AU"/>
              </w:rPr>
              <w:t>the Body and Blood of Jesus Christ</w:t>
            </w:r>
            <w:r>
              <w:rPr>
                <w:rFonts w:ascii="Comic Sans MS" w:eastAsia="Times New Roman" w:hAnsi="Comic Sans MS"/>
                <w:bCs/>
                <w:color w:val="000000" w:themeColor="text1"/>
                <w:sz w:val="28"/>
                <w:szCs w:val="28"/>
                <w:lang w:eastAsia="en-AU"/>
              </w:rPr>
              <w:t>.</w:t>
            </w:r>
          </w:p>
        </w:tc>
        <w:tc>
          <w:tcPr>
            <w:tcW w:w="6345" w:type="dxa"/>
            <w:vAlign w:val="center"/>
          </w:tcPr>
          <w:p w:rsidR="00BB775B" w:rsidRPr="00582957" w:rsidRDefault="00BB775B" w:rsidP="00BB775B">
            <w:pPr>
              <w:jc w:val="left"/>
              <w:rPr>
                <w:rFonts w:ascii="Comic Sans MS" w:hAnsi="Comic Sans MS" w:cs="Arial"/>
                <w:b/>
                <w:bCs/>
                <w:color w:val="B41F24"/>
                <w:sz w:val="27"/>
                <w:szCs w:val="27"/>
              </w:rPr>
            </w:pPr>
          </w:p>
        </w:tc>
      </w:tr>
      <w:tr w:rsidR="00BB775B" w:rsidRPr="00C675E1" w:rsidTr="00BB775B">
        <w:trPr>
          <w:trHeight w:val="2828"/>
        </w:trPr>
        <w:tc>
          <w:tcPr>
            <w:tcW w:w="4644" w:type="dxa"/>
            <w:vAlign w:val="center"/>
          </w:tcPr>
          <w:p w:rsidR="00BB775B" w:rsidRPr="00582957" w:rsidRDefault="00BB775B" w:rsidP="00BB775B">
            <w:pPr>
              <w:rPr>
                <w:rFonts w:ascii="Comic Sans MS" w:hAnsi="Comic Sans MS" w:cs="Arial"/>
                <w:b/>
                <w:bCs/>
                <w:color w:val="000000" w:themeColor="text1"/>
                <w:sz w:val="28"/>
                <w:szCs w:val="28"/>
              </w:rPr>
            </w:pPr>
            <w:r w:rsidRPr="00582957">
              <w:rPr>
                <w:rFonts w:ascii="Comic Sans MS" w:hAnsi="Comic Sans MS" w:cs="Arial"/>
                <w:b/>
                <w:bCs/>
                <w:color w:val="000000" w:themeColor="text1"/>
                <w:sz w:val="28"/>
                <w:szCs w:val="28"/>
              </w:rPr>
              <w:t>Concluding Rites</w:t>
            </w:r>
          </w:p>
          <w:p w:rsidR="00BB775B" w:rsidRPr="00582957" w:rsidRDefault="00582957" w:rsidP="00582957">
            <w:pPr>
              <w:jc w:val="both"/>
              <w:rPr>
                <w:rFonts w:ascii="Comic Sans MS" w:hAnsi="Comic Sans MS" w:cs="Arial"/>
                <w:b/>
                <w:bCs/>
                <w:color w:val="000000" w:themeColor="text1"/>
                <w:sz w:val="28"/>
                <w:szCs w:val="28"/>
              </w:rPr>
            </w:pPr>
            <w:r w:rsidRPr="00582957">
              <w:rPr>
                <w:rFonts w:ascii="Comic Sans MS" w:hAnsi="Comic Sans MS" w:cs="Arial"/>
                <w:bCs/>
                <w:color w:val="000000" w:themeColor="text1"/>
                <w:sz w:val="28"/>
                <w:szCs w:val="28"/>
              </w:rPr>
              <w:t>Receiving</w:t>
            </w:r>
            <w:r w:rsidR="00BB775B" w:rsidRPr="00582957">
              <w:rPr>
                <w:rFonts w:ascii="Comic Sans MS" w:hAnsi="Comic Sans MS" w:cs="Arial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582957">
              <w:rPr>
                <w:rFonts w:ascii="Comic Sans MS" w:hAnsi="Comic Sans MS" w:cs="Arial"/>
                <w:bCs/>
                <w:color w:val="000000" w:themeColor="text1"/>
                <w:sz w:val="28"/>
                <w:szCs w:val="28"/>
              </w:rPr>
              <w:t xml:space="preserve">God’s </w:t>
            </w:r>
            <w:r w:rsidR="00BB775B" w:rsidRPr="00582957">
              <w:rPr>
                <w:rFonts w:ascii="Comic Sans MS" w:hAnsi="Comic Sans MS" w:cs="Arial"/>
                <w:bCs/>
                <w:color w:val="000000" w:themeColor="text1"/>
                <w:sz w:val="28"/>
                <w:szCs w:val="28"/>
              </w:rPr>
              <w:t>blessing and going out into the world in the love and example of Jesus</w:t>
            </w:r>
            <w:r>
              <w:rPr>
                <w:rFonts w:ascii="Comic Sans MS" w:hAnsi="Comic Sans MS" w:cs="Arial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345" w:type="dxa"/>
            <w:vAlign w:val="center"/>
          </w:tcPr>
          <w:p w:rsidR="00BB775B" w:rsidRPr="00582957" w:rsidRDefault="00BB775B" w:rsidP="00BB775B">
            <w:pPr>
              <w:jc w:val="left"/>
              <w:rPr>
                <w:rFonts w:ascii="Comic Sans MS" w:hAnsi="Comic Sans MS" w:cs="Arial"/>
                <w:b/>
                <w:bCs/>
                <w:color w:val="B41F24"/>
                <w:sz w:val="27"/>
                <w:szCs w:val="27"/>
              </w:rPr>
            </w:pPr>
          </w:p>
        </w:tc>
        <w:bookmarkStart w:id="0" w:name="_GoBack"/>
        <w:bookmarkEnd w:id="0"/>
      </w:tr>
    </w:tbl>
    <w:p w:rsidR="00BB775B" w:rsidRPr="00582957" w:rsidRDefault="00BB775B" w:rsidP="00BB775B">
      <w:pPr>
        <w:rPr>
          <w:rFonts w:ascii="Comic Sans MS" w:eastAsia="Times New Roman" w:hAnsi="Comic Sans MS"/>
          <w:b/>
          <w:bCs/>
          <w:color w:val="000000"/>
          <w:sz w:val="27"/>
          <w:szCs w:val="27"/>
          <w:lang w:eastAsia="en-AU"/>
        </w:rPr>
      </w:pPr>
    </w:p>
    <w:sectPr w:rsidR="00BB775B" w:rsidRPr="00582957" w:rsidSect="003C7DD9"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5B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C7DD9"/>
    <w:rsid w:val="003F0C0D"/>
    <w:rsid w:val="00425B60"/>
    <w:rsid w:val="004437DA"/>
    <w:rsid w:val="00462067"/>
    <w:rsid w:val="004B478F"/>
    <w:rsid w:val="00524239"/>
    <w:rsid w:val="00582957"/>
    <w:rsid w:val="0076207D"/>
    <w:rsid w:val="007E237D"/>
    <w:rsid w:val="009434B4"/>
    <w:rsid w:val="00A9711C"/>
    <w:rsid w:val="00AE7DD3"/>
    <w:rsid w:val="00BB775B"/>
    <w:rsid w:val="00BE16BE"/>
    <w:rsid w:val="00C675E1"/>
    <w:rsid w:val="00C74442"/>
    <w:rsid w:val="00C77FF7"/>
    <w:rsid w:val="00CC2838"/>
    <w:rsid w:val="00CC45D8"/>
    <w:rsid w:val="00CF6491"/>
    <w:rsid w:val="00DD35EE"/>
    <w:rsid w:val="00E17B20"/>
    <w:rsid w:val="00E47A17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775B"/>
    <w:rPr>
      <w:b/>
      <w:bCs/>
    </w:rPr>
  </w:style>
  <w:style w:type="character" w:styleId="Emphasis">
    <w:name w:val="Emphasis"/>
    <w:basedOn w:val="DefaultParagraphFont"/>
    <w:uiPriority w:val="20"/>
    <w:qFormat/>
    <w:rsid w:val="00BB775B"/>
    <w:rPr>
      <w:i/>
      <w:iCs/>
    </w:rPr>
  </w:style>
  <w:style w:type="table" w:styleId="TableGrid">
    <w:name w:val="Table Grid"/>
    <w:basedOn w:val="TableNormal"/>
    <w:uiPriority w:val="59"/>
    <w:rsid w:val="00BB77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B775B"/>
    <w:rPr>
      <w:b/>
      <w:bCs/>
    </w:rPr>
  </w:style>
  <w:style w:type="character" w:styleId="Emphasis">
    <w:name w:val="Emphasis"/>
    <w:basedOn w:val="DefaultParagraphFont"/>
    <w:uiPriority w:val="20"/>
    <w:qFormat/>
    <w:rsid w:val="00BB775B"/>
    <w:rPr>
      <w:i/>
      <w:iCs/>
    </w:rPr>
  </w:style>
  <w:style w:type="table" w:styleId="TableGrid">
    <w:name w:val="Table Grid"/>
    <w:basedOn w:val="TableNormal"/>
    <w:uiPriority w:val="59"/>
    <w:rsid w:val="00BB77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2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4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4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Margarets Primary School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4</cp:revision>
  <dcterms:created xsi:type="dcterms:W3CDTF">2019-08-09T07:53:00Z</dcterms:created>
  <dcterms:modified xsi:type="dcterms:W3CDTF">2019-08-09T08:18:00Z</dcterms:modified>
</cp:coreProperties>
</file>